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81" w:rsidRPr="00124781" w:rsidRDefault="00124781" w:rsidP="0012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81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124781" w:rsidRPr="00124781" w:rsidRDefault="00124781" w:rsidP="0012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81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24781" w:rsidRDefault="00124781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507938" w:rsidRDefault="006A26B7" w:rsidP="000F44D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07938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</w:t>
      </w:r>
      <w:r w:rsidR="000667D8" w:rsidRPr="00507938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Pr="0050793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5685" w:rsidRPr="00507938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="007627BC" w:rsidRPr="00507938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руководитель: </w:t>
      </w:r>
      <w:proofErr w:type="spellStart"/>
      <w:r w:rsidR="000667D8" w:rsidRPr="00507938">
        <w:rPr>
          <w:rFonts w:ascii="Times New Roman" w:hAnsi="Times New Roman" w:cs="Times New Roman"/>
          <w:b/>
          <w:sz w:val="32"/>
          <w:szCs w:val="32"/>
          <w:u w:val="single"/>
        </w:rPr>
        <w:t>Хазова</w:t>
      </w:r>
      <w:proofErr w:type="spellEnd"/>
      <w:r w:rsidR="000667D8" w:rsidRPr="00507938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Е.В</w:t>
      </w:r>
      <w:r w:rsidR="000667D8" w:rsidRPr="00507938">
        <w:rPr>
          <w:rFonts w:ascii="Times New Roman" w:hAnsi="Times New Roman" w:cs="Times New Roman"/>
          <w:sz w:val="32"/>
          <w:szCs w:val="32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954"/>
        <w:gridCol w:w="2389"/>
        <w:gridCol w:w="4782"/>
        <w:gridCol w:w="3310"/>
        <w:gridCol w:w="4179"/>
      </w:tblGrid>
      <w:tr w:rsidR="001F548C" w:rsidTr="006A26B7">
        <w:trPr>
          <w:trHeight w:val="493"/>
        </w:trPr>
        <w:tc>
          <w:tcPr>
            <w:tcW w:w="796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89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508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F548C" w:rsidRPr="006A26B7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508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П 31. Вязание полотна.  Вязание полотна из столбиков без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несколькими способами</w:t>
            </w:r>
          </w:p>
        </w:tc>
        <w:tc>
          <w:tcPr>
            <w:tcW w:w="3591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Вязание полотна из столбиков без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несколькими способами</w:t>
            </w:r>
          </w:p>
        </w:tc>
        <w:tc>
          <w:tcPr>
            <w:tcW w:w="3330" w:type="dxa"/>
          </w:tcPr>
          <w:p w:rsidR="000667D8" w:rsidRPr="006A26B7" w:rsidRDefault="000667D8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6A26B7" w:rsidRDefault="000667D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67D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508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П 32. Вязание по кругу. Выполнение плотного вязания по кругу</w:t>
            </w:r>
          </w:p>
        </w:tc>
        <w:tc>
          <w:tcPr>
            <w:tcW w:w="3591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Выполнение плотного вязания по кругу</w:t>
            </w:r>
          </w:p>
        </w:tc>
        <w:tc>
          <w:tcPr>
            <w:tcW w:w="3330" w:type="dxa"/>
          </w:tcPr>
          <w:p w:rsidR="000667D8" w:rsidRPr="006A26B7" w:rsidRDefault="000667D8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6A26B7" w:rsidRDefault="000667D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667D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F548C" w:rsidRPr="006A26B7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508" w:type="dxa"/>
          </w:tcPr>
          <w:p w:rsidR="0017614F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п.10.4 "Комбинаторные задачи", разобрать задачи с оформлением в тетради,</w:t>
            </w:r>
          </w:p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№843,844,856</w:t>
            </w:r>
          </w:p>
        </w:tc>
        <w:tc>
          <w:tcPr>
            <w:tcW w:w="3591" w:type="dxa"/>
          </w:tcPr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Решить №859,860, 1 работу из ВПР</w:t>
            </w:r>
          </w:p>
        </w:tc>
        <w:tc>
          <w:tcPr>
            <w:tcW w:w="3330" w:type="dxa"/>
          </w:tcPr>
          <w:p w:rsidR="0017614F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6A26B7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1F548C" w:rsidRPr="006A26B7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Р.р. Изложение с элементами сочинения .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542</w:t>
            </w:r>
          </w:p>
        </w:tc>
        <w:tc>
          <w:tcPr>
            <w:tcW w:w="3591" w:type="dxa"/>
          </w:tcPr>
          <w:p w:rsidR="001F548C" w:rsidRPr="006A26B7" w:rsidRDefault="00B478E6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AC0F75" w:rsidRPr="006A26B7">
              <w:rPr>
                <w:rFonts w:ascii="Times New Roman" w:hAnsi="Times New Roman" w:cs="Times New Roman"/>
                <w:sz w:val="28"/>
                <w:szCs w:val="28"/>
              </w:rPr>
              <w:t>изложение с элементами сочинения</w:t>
            </w:r>
          </w:p>
        </w:tc>
        <w:tc>
          <w:tcPr>
            <w:tcW w:w="3330" w:type="dxa"/>
          </w:tcPr>
          <w:p w:rsidR="001F548C" w:rsidRPr="006A26B7" w:rsidRDefault="001F548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667D8"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6A26B7" w:rsidRDefault="000667D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667D8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67D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508"/>
        </w:trPr>
        <w:tc>
          <w:tcPr>
            <w:tcW w:w="796" w:type="dxa"/>
          </w:tcPr>
          <w:p w:rsidR="001F548C" w:rsidRPr="006A26B7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1F548C" w:rsidRPr="006A26B7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508" w:type="dxa"/>
          </w:tcPr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Внимательно изучите параграф 24 по теме «</w:t>
            </w:r>
            <w:r w:rsidRPr="006A2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Первая помощь при ожогах». Начните выполнять в РТ все номера по данной теме. Непонятные вопросы </w:t>
            </w:r>
            <w:r w:rsidRPr="006A26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обсудите с учителем по связи.</w:t>
            </w:r>
          </w:p>
        </w:tc>
        <w:tc>
          <w:tcPr>
            <w:tcW w:w="3591" w:type="dxa"/>
          </w:tcPr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 параграф 25, выполнить все номера в РТ (прислать учителю).</w:t>
            </w:r>
          </w:p>
        </w:tc>
        <w:tc>
          <w:tcPr>
            <w:tcW w:w="3330" w:type="dxa"/>
          </w:tcPr>
          <w:p w:rsidR="0017614F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6A26B7" w:rsidRDefault="0017614F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6A26B7">
        <w:trPr>
          <w:trHeight w:val="747"/>
        </w:trPr>
        <w:tc>
          <w:tcPr>
            <w:tcW w:w="796" w:type="dxa"/>
          </w:tcPr>
          <w:p w:rsidR="001F548C" w:rsidRPr="006A26B7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508" w:type="dxa"/>
          </w:tcPr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1)изучить §21, стр. §147-153; </w:t>
            </w:r>
          </w:p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2) выписать определения понятий, выделенные в тексте курсивом и даты, заучить их наизусть;  </w:t>
            </w:r>
          </w:p>
          <w:p w:rsidR="001F548C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3)записать все имена исторических деятелей в тетрадь с пояснением (кто, чем известен, его деятельность)</w:t>
            </w:r>
          </w:p>
        </w:tc>
        <w:tc>
          <w:tcPr>
            <w:tcW w:w="3591" w:type="dxa"/>
          </w:tcPr>
          <w:p w:rsidR="001F548C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к§21</w:t>
            </w:r>
          </w:p>
        </w:tc>
        <w:tc>
          <w:tcPr>
            <w:tcW w:w="3330" w:type="dxa"/>
          </w:tcPr>
          <w:p w:rsidR="0084173B" w:rsidRPr="006A26B7" w:rsidRDefault="0084173B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6A26B7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508" w:type="dxa"/>
          </w:tcPr>
          <w:p w:rsidR="001F548C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баллада».</w:t>
            </w:r>
          </w:p>
        </w:tc>
        <w:tc>
          <w:tcPr>
            <w:tcW w:w="3591" w:type="dxa"/>
          </w:tcPr>
          <w:p w:rsidR="001F548C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Поиск информации о балладе.</w:t>
            </w:r>
          </w:p>
        </w:tc>
        <w:tc>
          <w:tcPr>
            <w:tcW w:w="3330" w:type="dxa"/>
          </w:tcPr>
          <w:p w:rsidR="001F548C" w:rsidRPr="006A26B7" w:rsidRDefault="001F548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6A26B7">
        <w:trPr>
          <w:trHeight w:val="508"/>
        </w:trPr>
        <w:tc>
          <w:tcPr>
            <w:tcW w:w="796" w:type="dxa"/>
            <w:tcBorders>
              <w:top w:val="single" w:sz="24" w:space="0" w:color="auto"/>
            </w:tcBorders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24" w:space="0" w:color="auto"/>
            </w:tcBorders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  <w:tcBorders>
              <w:top w:val="single" w:sz="24" w:space="0" w:color="auto"/>
            </w:tcBorders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F548C" w:rsidRPr="006A26B7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508" w:type="dxa"/>
          </w:tcPr>
          <w:p w:rsidR="001F548C" w:rsidRPr="006A26B7" w:rsidRDefault="009704A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1,2,4-7 устно с 143-147</w:t>
            </w:r>
          </w:p>
        </w:tc>
        <w:tc>
          <w:tcPr>
            <w:tcW w:w="3591" w:type="dxa"/>
          </w:tcPr>
          <w:p w:rsidR="009704AC" w:rsidRPr="006A26B7" w:rsidRDefault="009704A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3 с 144 письменно</w:t>
            </w:r>
          </w:p>
          <w:p w:rsidR="001F548C" w:rsidRPr="006A26B7" w:rsidRDefault="001F548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0667D8" w:rsidRPr="006A26B7" w:rsidRDefault="000667D8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6A26B7" w:rsidRDefault="000667D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667D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1F548C" w:rsidRPr="006A26B7" w:rsidRDefault="00AC0F75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</w:t>
            </w:r>
          </w:p>
          <w:p w:rsidR="00AC0F75" w:rsidRPr="006A26B7" w:rsidRDefault="00AC0F75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П 92 прочитать материал на с 117-118 </w:t>
            </w:r>
          </w:p>
          <w:p w:rsidR="00AC0F75" w:rsidRPr="006A26B7" w:rsidRDefault="00AC0F75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543 письменно</w:t>
            </w:r>
          </w:p>
        </w:tc>
        <w:tc>
          <w:tcPr>
            <w:tcW w:w="3591" w:type="dxa"/>
          </w:tcPr>
          <w:p w:rsidR="001F548C" w:rsidRPr="006A26B7" w:rsidRDefault="00AC0F75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Выучить материал на с 117-118</w:t>
            </w:r>
          </w:p>
          <w:p w:rsidR="00AC0F75" w:rsidRPr="006A26B7" w:rsidRDefault="00AC0F75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Упражнение 544</w:t>
            </w:r>
          </w:p>
        </w:tc>
        <w:tc>
          <w:tcPr>
            <w:tcW w:w="3330" w:type="dxa"/>
          </w:tcPr>
          <w:p w:rsidR="00773818" w:rsidRPr="006A26B7" w:rsidRDefault="00773818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6A26B7" w:rsidRDefault="0077381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7381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508" w:type="dxa"/>
          </w:tcPr>
          <w:p w:rsidR="00FA2257" w:rsidRPr="006A26B7" w:rsidRDefault="00FA2257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Н.М.Рубцов. чтение стихотворения и комментария к нему «Звезда полей»</w:t>
            </w:r>
          </w:p>
          <w:p w:rsidR="001F548C" w:rsidRPr="006A26B7" w:rsidRDefault="00FA2257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3591" w:type="dxa"/>
          </w:tcPr>
          <w:p w:rsidR="001F548C" w:rsidRPr="006A26B7" w:rsidRDefault="00CD23A3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печатной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теради</w:t>
            </w:r>
            <w:proofErr w:type="spellEnd"/>
          </w:p>
          <w:p w:rsidR="00CD23A3" w:rsidRPr="006A26B7" w:rsidRDefault="00CD23A3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Часть 2 с39-41</w:t>
            </w:r>
          </w:p>
        </w:tc>
        <w:tc>
          <w:tcPr>
            <w:tcW w:w="3330" w:type="dxa"/>
          </w:tcPr>
          <w:p w:rsidR="00773818" w:rsidRPr="006A26B7" w:rsidRDefault="00773818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6A26B7" w:rsidRDefault="00773818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73818"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6A26B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6A26B7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508" w:type="dxa"/>
          </w:tcPr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§51.</w:t>
            </w:r>
          </w:p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2)записать определение понятий из рубрики «Запомните».</w:t>
            </w:r>
          </w:p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3)ответить на вопросы к данному параграфу.</w:t>
            </w:r>
          </w:p>
          <w:p w:rsidR="001F548C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4)названия географических объёктов найти на карте.</w:t>
            </w:r>
          </w:p>
        </w:tc>
        <w:tc>
          <w:tcPr>
            <w:tcW w:w="3591" w:type="dxa"/>
          </w:tcPr>
          <w:p w:rsidR="0084173B" w:rsidRPr="006A26B7" w:rsidRDefault="0084173B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§51,  определения понятий из рубрики «Запомните» и заучить </w:t>
            </w:r>
            <w:r w:rsidRPr="006A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наизусть.</w:t>
            </w:r>
          </w:p>
          <w:p w:rsidR="001F548C" w:rsidRPr="006A26B7" w:rsidRDefault="001F548C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6A26B7" w:rsidRDefault="0084173B" w:rsidP="006A2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6A26B7" w:rsidRDefault="000B7F40" w:rsidP="006A2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508" w:type="dxa"/>
          </w:tcPr>
          <w:p w:rsidR="0017614F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п. 11.1 "Какие числа называются рациональными" (выписать определение, примеры)</w:t>
            </w:r>
          </w:p>
          <w:p w:rsidR="001F548C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Решить №861,862,866</w:t>
            </w:r>
          </w:p>
        </w:tc>
        <w:tc>
          <w:tcPr>
            <w:tcW w:w="3591" w:type="dxa"/>
          </w:tcPr>
          <w:p w:rsidR="001F548C" w:rsidRPr="006A26B7" w:rsidRDefault="003F6C0E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Выучить определение, решить №872,868,871</w:t>
            </w:r>
          </w:p>
        </w:tc>
        <w:tc>
          <w:tcPr>
            <w:tcW w:w="3330" w:type="dxa"/>
          </w:tcPr>
          <w:p w:rsidR="0017614F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2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A26B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508" w:type="dxa"/>
          </w:tcPr>
          <w:p w:rsidR="0017614F" w:rsidRPr="006A26B7" w:rsidRDefault="005167B1" w:rsidP="005167B1">
            <w:pPr>
              <w:pStyle w:val="a6"/>
              <w:ind w:left="-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14F" w:rsidRPr="006A26B7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материал по теме «Размножение организмов» (параграфы 15 -17).</w:t>
            </w:r>
          </w:p>
          <w:p w:rsidR="0017614F" w:rsidRPr="006A26B7" w:rsidRDefault="0017614F" w:rsidP="005167B1">
            <w:pPr>
              <w:ind w:left="-82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2) Выполнить тест по теме «Размножение организмов»</w:t>
            </w:r>
          </w:p>
          <w:p w:rsidR="0017614F" w:rsidRPr="006A26B7" w:rsidRDefault="0017614F" w:rsidP="005167B1">
            <w:pPr>
              <w:ind w:left="-82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 ( тест отправлен вам на почту или в ОК).</w:t>
            </w:r>
          </w:p>
          <w:p w:rsidR="001F548C" w:rsidRPr="006A26B7" w:rsidRDefault="0017614F" w:rsidP="005167B1">
            <w:pPr>
              <w:ind w:left="-82" w:hanging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Выполняют все ребята вариант 1.</w:t>
            </w:r>
          </w:p>
        </w:tc>
        <w:tc>
          <w:tcPr>
            <w:tcW w:w="3591" w:type="dxa"/>
          </w:tcPr>
          <w:p w:rsidR="001F548C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Выполнить вариант по теме 2 и прислать учителю ответы на оба варианта</w:t>
            </w:r>
          </w:p>
        </w:tc>
        <w:tc>
          <w:tcPr>
            <w:tcW w:w="3330" w:type="dxa"/>
          </w:tcPr>
          <w:p w:rsidR="0017614F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6A26B7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6A26B7" w:rsidRDefault="0017614F" w:rsidP="0051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6A26B7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6A26B7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24" w:space="0" w:color="auto"/>
            </w:tcBorders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  <w:tcBorders>
              <w:top w:val="single" w:sz="24" w:space="0" w:color="auto"/>
            </w:tcBorders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508" w:type="dxa"/>
          </w:tcPr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учебник стр.54-55, упр.6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91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р.т. стр.71-72 упр.4</w:t>
            </w:r>
          </w:p>
          <w:p w:rsidR="001F548C" w:rsidRPr="005167B1" w:rsidRDefault="001F548C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4173B" w:rsidRPr="005167B1" w:rsidRDefault="0084173B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5508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Баскетбол .Перехват мяча.</w:t>
            </w:r>
          </w:p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1.выполнение комплекса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упражений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2.ведение мяча правой и левой рукой</w:t>
            </w:r>
          </w:p>
        </w:tc>
        <w:tc>
          <w:tcPr>
            <w:tcW w:w="3591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1. выполнение упражнений с мячом.</w:t>
            </w:r>
          </w:p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2. найти в интернет ресурсах комплекс упражнений на развитие выносливости, прислать учителю на почту.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3.выполнять комплекс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508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Повторить§18-21 (весь раздел 4), т.е.прочитать все параграфы, запоминая основные даты, события, деятелей и др.</w:t>
            </w:r>
          </w:p>
          <w:p w:rsidR="001F548C" w:rsidRPr="005167B1" w:rsidRDefault="001F548C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выполнить задания в р.т. к разделу 4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1F548C" w:rsidRPr="006A26B7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5508" w:type="dxa"/>
          </w:tcPr>
          <w:p w:rsidR="001F548C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Изучить материал параграфа 18 по теме «Рост и развитие растений». Начать выполнять номера в РТ. по данной теме.</w:t>
            </w:r>
          </w:p>
        </w:tc>
        <w:tc>
          <w:tcPr>
            <w:tcW w:w="3591" w:type="dxa"/>
          </w:tcPr>
          <w:p w:rsidR="001F548C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Продолжить выполнение заданий в РТ. по данной теме (отчет по выполненным заданиям прислать учителю)</w:t>
            </w:r>
          </w:p>
        </w:tc>
        <w:tc>
          <w:tcPr>
            <w:tcW w:w="3330" w:type="dxa"/>
          </w:tcPr>
          <w:p w:rsidR="0017614F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0" w:history="1">
              <w:r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5167B1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1F548C" w:rsidRPr="006A26B7" w:rsidRDefault="006005CF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="0017614F"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5164">
              <w:rPr>
                <w:rFonts w:ascii="Times New Roman" w:hAnsi="Times New Roman" w:cs="Times New Roman"/>
                <w:b/>
                <w:sz w:val="28"/>
                <w:szCs w:val="28"/>
              </w:rPr>
              <w:t>"Дорогою добра"</w:t>
            </w:r>
            <w:r w:rsidR="0017614F"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:rsidR="001F548C" w:rsidRPr="005167B1" w:rsidRDefault="00306A9D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Афоризмы о совести, о родине, о дружбе» (размышления о совести, о родине, о дружбе</w:t>
            </w:r>
          </w:p>
        </w:tc>
        <w:tc>
          <w:tcPr>
            <w:tcW w:w="3591" w:type="dxa"/>
          </w:tcPr>
          <w:p w:rsidR="001F548C" w:rsidRPr="005167B1" w:rsidRDefault="00306A9D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прислать письменные размышления о совести, о родине, о дружбе.</w:t>
            </w:r>
          </w:p>
        </w:tc>
        <w:tc>
          <w:tcPr>
            <w:tcW w:w="3330" w:type="dxa"/>
          </w:tcPr>
          <w:p w:rsidR="001F548C" w:rsidRPr="005167B1" w:rsidRDefault="00306A9D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F548C" w:rsidTr="006A26B7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24" w:space="0" w:color="auto"/>
            </w:tcBorders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  <w:tcBorders>
              <w:top w:val="single" w:sz="24" w:space="0" w:color="auto"/>
            </w:tcBorders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6D07C1">
        <w:trPr>
          <w:trHeight w:val="269"/>
        </w:trPr>
        <w:tc>
          <w:tcPr>
            <w:tcW w:w="15614" w:type="dxa"/>
            <w:gridSpan w:val="5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F548C" w:rsidRPr="006A26B7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508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учебник стр. 55, упр.6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1F548C" w:rsidRPr="005167B1" w:rsidRDefault="001F548C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р.т. стр.72 упр.5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508" w:type="dxa"/>
          </w:tcPr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ВПР вариант 6</w:t>
            </w:r>
          </w:p>
        </w:tc>
        <w:tc>
          <w:tcPr>
            <w:tcW w:w="3591" w:type="dxa"/>
          </w:tcPr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ВПР вариант 6</w:t>
            </w:r>
          </w:p>
        </w:tc>
        <w:tc>
          <w:tcPr>
            <w:tcW w:w="3330" w:type="dxa"/>
          </w:tcPr>
          <w:p w:rsidR="00773818" w:rsidRPr="005167B1" w:rsidRDefault="00773818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5167B1" w:rsidRDefault="00773818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73818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F548C" w:rsidRPr="006A26B7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1F548C" w:rsidRPr="005167B1" w:rsidRDefault="00AC0F75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Условное наклонение глагола. </w:t>
            </w:r>
          </w:p>
          <w:p w:rsidR="00AC0F75" w:rsidRPr="005167B1" w:rsidRDefault="00AC0F75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Повторить материал на с 117-118</w:t>
            </w:r>
          </w:p>
          <w:p w:rsidR="00AC0F75" w:rsidRPr="005167B1" w:rsidRDefault="00AC0F75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545, 546 письменно</w:t>
            </w:r>
          </w:p>
          <w:p w:rsidR="00AC0F75" w:rsidRPr="005167B1" w:rsidRDefault="00AC0F75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Сделать синтаксический разбор предложения:</w:t>
            </w:r>
          </w:p>
          <w:p w:rsidR="00AC0F75" w:rsidRPr="005167B1" w:rsidRDefault="007507C6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Вся поверхность</w:t>
            </w:r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земли </w:t>
            </w:r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представляется зелёно-золотым океаном, по которому брызнули миллионы цветов.</w:t>
            </w:r>
          </w:p>
        </w:tc>
        <w:tc>
          <w:tcPr>
            <w:tcW w:w="3591" w:type="dxa"/>
          </w:tcPr>
          <w:p w:rsidR="001F548C" w:rsidRPr="005167B1" w:rsidRDefault="00773818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Упр547</w:t>
            </w:r>
          </w:p>
        </w:tc>
        <w:tc>
          <w:tcPr>
            <w:tcW w:w="3330" w:type="dxa"/>
          </w:tcPr>
          <w:p w:rsidR="00773818" w:rsidRPr="005167B1" w:rsidRDefault="00773818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5167B1" w:rsidRDefault="00773818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73818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89" w:type="dxa"/>
          </w:tcPr>
          <w:p w:rsidR="001F548C" w:rsidRPr="006A26B7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Условное наклонение глагола. </w:t>
            </w:r>
          </w:p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Повторить материал на с 117-118</w:t>
            </w:r>
          </w:p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545, 546 письменно</w:t>
            </w:r>
          </w:p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Сделать синтаксический разбор предложения:</w:t>
            </w:r>
          </w:p>
          <w:p w:rsidR="001F548C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Вся поверхность земли представляется зелёно-золотым океаном, по которому брызнули миллионы цветов.</w:t>
            </w:r>
          </w:p>
        </w:tc>
        <w:tc>
          <w:tcPr>
            <w:tcW w:w="3591" w:type="dxa"/>
          </w:tcPr>
          <w:p w:rsidR="001F548C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Упр547</w:t>
            </w:r>
          </w:p>
        </w:tc>
        <w:tc>
          <w:tcPr>
            <w:tcW w:w="3330" w:type="dxa"/>
          </w:tcPr>
          <w:p w:rsidR="00773818" w:rsidRPr="005167B1" w:rsidRDefault="00773818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5167B1" w:rsidRDefault="00773818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73818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493"/>
        </w:trPr>
        <w:tc>
          <w:tcPr>
            <w:tcW w:w="796" w:type="dxa"/>
          </w:tcPr>
          <w:p w:rsidR="001F548C" w:rsidRPr="005167B1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1F548C" w:rsidRPr="006A26B7" w:rsidRDefault="006005C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508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Внекл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 Н.М.Рубцов «Листья осенние», «В горнице» Прочитать стихотворения. Подумать, как поэт изображает родную природу в этих стихах.</w:t>
            </w:r>
          </w:p>
        </w:tc>
        <w:tc>
          <w:tcPr>
            <w:tcW w:w="3591" w:type="dxa"/>
          </w:tcPr>
          <w:p w:rsidR="001F548C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электронной презентации «Русская природа в лирике…»</w:t>
            </w:r>
          </w:p>
        </w:tc>
        <w:tc>
          <w:tcPr>
            <w:tcW w:w="3330" w:type="dxa"/>
          </w:tcPr>
          <w:p w:rsidR="00773818" w:rsidRPr="005167B1" w:rsidRDefault="00773818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5167B1" w:rsidRDefault="00773818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73818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89" w:type="dxa"/>
          </w:tcPr>
          <w:p w:rsidR="001F548C" w:rsidRPr="006A26B7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508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п. 11.2 "Сравнение рациональных чисел. Модуль числа" (выписать правила, примеры)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Решить №885,889,891</w:t>
            </w:r>
          </w:p>
        </w:tc>
        <w:tc>
          <w:tcPr>
            <w:tcW w:w="3591" w:type="dxa"/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Выучить правила, решить №894,896,895</w:t>
            </w:r>
          </w:p>
        </w:tc>
        <w:tc>
          <w:tcPr>
            <w:tcW w:w="3330" w:type="dxa"/>
          </w:tcPr>
          <w:p w:rsidR="0017614F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6" w:history="1"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1F548C" w:rsidRPr="006A26B7" w:rsidRDefault="006005CF" w:rsidP="003F6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В.д.</w:t>
            </w:r>
            <w:r w:rsidR="003F6C0E"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проектной деятельности»</w:t>
            </w:r>
          </w:p>
        </w:tc>
        <w:tc>
          <w:tcPr>
            <w:tcW w:w="5508" w:type="dxa"/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информационного проекта по выбранной теме</w:t>
            </w:r>
          </w:p>
        </w:tc>
        <w:tc>
          <w:tcPr>
            <w:tcW w:w="3591" w:type="dxa"/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Выполнение информационного проекта по выбранной теме</w:t>
            </w:r>
          </w:p>
        </w:tc>
        <w:tc>
          <w:tcPr>
            <w:tcW w:w="3330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5167B1" w:rsidRDefault="00FA2257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A2257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  <w:tcBorders>
              <w:bottom w:val="single" w:sz="24" w:space="0" w:color="auto"/>
            </w:tcBorders>
          </w:tcPr>
          <w:p w:rsidR="001F548C" w:rsidRPr="005167B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89" w:type="dxa"/>
            <w:tcBorders>
              <w:bottom w:val="single" w:sz="24" w:space="0" w:color="auto"/>
            </w:tcBorders>
          </w:tcPr>
          <w:p w:rsidR="001F548C" w:rsidRPr="006A26B7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 </w:t>
            </w:r>
          </w:p>
        </w:tc>
        <w:tc>
          <w:tcPr>
            <w:tcW w:w="5508" w:type="dxa"/>
            <w:tcBorders>
              <w:bottom w:val="single" w:sz="24" w:space="0" w:color="auto"/>
            </w:tcBorders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Ознакомиться с подвижной игрой «собачки»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</w:t>
            </w:r>
          </w:p>
        </w:tc>
        <w:tc>
          <w:tcPr>
            <w:tcW w:w="3591" w:type="dxa"/>
            <w:tcBorders>
              <w:bottom w:val="single" w:sz="24" w:space="0" w:color="auto"/>
            </w:tcBorders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Прислать правила игры на почту учителя</w:t>
            </w:r>
          </w:p>
        </w:tc>
        <w:tc>
          <w:tcPr>
            <w:tcW w:w="3330" w:type="dxa"/>
            <w:tcBorders>
              <w:bottom w:val="single" w:sz="24" w:space="0" w:color="auto"/>
            </w:tcBorders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6A26B7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24" w:space="0" w:color="auto"/>
            </w:tcBorders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  <w:tcBorders>
              <w:top w:val="single" w:sz="24" w:space="0" w:color="auto"/>
            </w:tcBorders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F3743B">
        <w:trPr>
          <w:trHeight w:val="269"/>
        </w:trPr>
        <w:tc>
          <w:tcPr>
            <w:tcW w:w="15614" w:type="dxa"/>
            <w:gridSpan w:val="5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8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п. 11.3 "Действия с рациональными числами" (выписать определение, правила, примеры)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Решить №912,913,919</w:t>
            </w:r>
          </w:p>
        </w:tc>
        <w:tc>
          <w:tcPr>
            <w:tcW w:w="3591" w:type="dxa"/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Выучить правила, решить №916,920,927</w:t>
            </w:r>
          </w:p>
        </w:tc>
        <w:tc>
          <w:tcPr>
            <w:tcW w:w="3330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1F548C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</w:t>
            </w:r>
          </w:p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П 93. </w:t>
            </w:r>
            <w:r w:rsidR="009E3F22" w:rsidRPr="005167B1">
              <w:rPr>
                <w:rFonts w:ascii="Times New Roman" w:hAnsi="Times New Roman" w:cs="Times New Roman"/>
                <w:sz w:val="28"/>
                <w:szCs w:val="28"/>
              </w:rPr>
              <w:t>Прочитать материал с 121. Изучить образование форм глагола в повелительном наклонении.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548, 549</w:t>
            </w:r>
          </w:p>
        </w:tc>
        <w:tc>
          <w:tcPr>
            <w:tcW w:w="3591" w:type="dxa"/>
          </w:tcPr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Выучить материал на с 121, 122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550</w:t>
            </w:r>
          </w:p>
        </w:tc>
        <w:tc>
          <w:tcPr>
            <w:tcW w:w="3330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5167B1" w:rsidRDefault="00FA2257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A2257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508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Повторение темы "Действия с рациональными числами"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Решить № 922,929,923</w:t>
            </w:r>
          </w:p>
        </w:tc>
        <w:tc>
          <w:tcPr>
            <w:tcW w:w="3591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Решить №936,938,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1 работа из ВПР</w:t>
            </w:r>
          </w:p>
        </w:tc>
        <w:tc>
          <w:tcPr>
            <w:tcW w:w="3330" w:type="dxa"/>
          </w:tcPr>
          <w:p w:rsidR="0017614F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5167B1" w:rsidRDefault="0017614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5508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учебник стр.55 упр.7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); упр.8 –ответь на вопросы на немецком языке.</w:t>
            </w:r>
          </w:p>
          <w:p w:rsidR="001F548C" w:rsidRPr="005167B1" w:rsidRDefault="001F548C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Упр.9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)-выучить предлоги наизусть с переводом на русский язык.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6A26B7">
        <w:trPr>
          <w:trHeight w:val="508"/>
        </w:trPr>
        <w:tc>
          <w:tcPr>
            <w:tcW w:w="796" w:type="dxa"/>
          </w:tcPr>
          <w:p w:rsidR="001F548C" w:rsidRPr="005167B1" w:rsidRDefault="006005CF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В.д.</w:t>
            </w:r>
            <w:r w:rsidR="003F6C0E"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«Вещества вокруг тебя»</w:t>
            </w:r>
          </w:p>
        </w:tc>
        <w:tc>
          <w:tcPr>
            <w:tcW w:w="5508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 «Вещества вокруг меня» о любом веществе, без которого мы не обходимся. 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(Например, соль, сахар, мыло, стиральный порошок и другие)</w:t>
            </w:r>
          </w:p>
        </w:tc>
        <w:tc>
          <w:tcPr>
            <w:tcW w:w="3591" w:type="dxa"/>
          </w:tcPr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Продолжить подготовку по сообщению.</w:t>
            </w:r>
          </w:p>
        </w:tc>
        <w:tc>
          <w:tcPr>
            <w:tcW w:w="3330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32" w:history="1">
              <w:r w:rsidRPr="005167B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6A26B7">
        <w:trPr>
          <w:trHeight w:val="493"/>
        </w:trPr>
        <w:tc>
          <w:tcPr>
            <w:tcW w:w="796" w:type="dxa"/>
            <w:tcBorders>
              <w:top w:val="single" w:sz="24" w:space="0" w:color="auto"/>
            </w:tcBorders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89" w:type="dxa"/>
            <w:tcBorders>
              <w:top w:val="single" w:sz="24" w:space="0" w:color="auto"/>
            </w:tcBorders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508" w:type="dxa"/>
            <w:tcBorders>
              <w:top w:val="single" w:sz="24" w:space="0" w:color="auto"/>
            </w:tcBorders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591" w:type="dxa"/>
            <w:tcBorders>
              <w:top w:val="single" w:sz="24" w:space="0" w:color="auto"/>
            </w:tcBorders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30" w:type="dxa"/>
            <w:tcBorders>
              <w:top w:val="single" w:sz="24" w:space="0" w:color="auto"/>
            </w:tcBorders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B84576" w:rsidTr="00FE7E0C">
        <w:trPr>
          <w:trHeight w:val="269"/>
        </w:trPr>
        <w:tc>
          <w:tcPr>
            <w:tcW w:w="15614" w:type="dxa"/>
            <w:gridSpan w:val="5"/>
          </w:tcPr>
          <w:p w:rsidR="001F548C" w:rsidRPr="006A26B7" w:rsidRDefault="001F548C" w:rsidP="00737E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 1</w:t>
            </w:r>
            <w:r w:rsidR="00737E18"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6A26B7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508" w:type="dxa"/>
          </w:tcPr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Баскетбол.</w:t>
            </w:r>
          </w:p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1.ведение мяча</w:t>
            </w:r>
          </w:p>
          <w:p w:rsidR="003F6C0E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2.бросок одной рукой от плеча</w:t>
            </w:r>
          </w:p>
          <w:p w:rsidR="001F548C" w:rsidRPr="005167B1" w:rsidRDefault="003F6C0E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3.упражения на развитие силовых способностей.</w:t>
            </w:r>
          </w:p>
        </w:tc>
        <w:tc>
          <w:tcPr>
            <w:tcW w:w="3591" w:type="dxa"/>
          </w:tcPr>
          <w:p w:rsidR="00CD23A3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Разработать памятку по правилам техники безопасности на занятии баскетболом.</w:t>
            </w:r>
          </w:p>
          <w:p w:rsidR="001F548C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5508" w:type="dxa"/>
          </w:tcPr>
          <w:p w:rsidR="001F548C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Ознакомление с игрой «Русская лапта»</w:t>
            </w:r>
          </w:p>
        </w:tc>
        <w:tc>
          <w:tcPr>
            <w:tcW w:w="3591" w:type="dxa"/>
          </w:tcPr>
          <w:p w:rsidR="00CD23A3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Найти правила игры «Русская лапта»</w:t>
            </w:r>
          </w:p>
          <w:p w:rsidR="00CD23A3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почту учителя.</w:t>
            </w:r>
          </w:p>
          <w:p w:rsidR="001F548C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</w:tc>
        <w:tc>
          <w:tcPr>
            <w:tcW w:w="3330" w:type="dxa"/>
          </w:tcPr>
          <w:p w:rsidR="0084173B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1.прислать фотки в ВК как вы занимаетесь дома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C" w:rsidRPr="005167B1" w:rsidRDefault="0084173B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2.Электронная почта учителя 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6A26B7">
        <w:trPr>
          <w:trHeight w:val="254"/>
        </w:trPr>
        <w:tc>
          <w:tcPr>
            <w:tcW w:w="796" w:type="dxa"/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08" w:type="dxa"/>
          </w:tcPr>
          <w:p w:rsidR="001F548C" w:rsidRPr="005167B1" w:rsidRDefault="006005C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Рисунок «Русский народный костюм».</w:t>
            </w:r>
          </w:p>
        </w:tc>
        <w:tc>
          <w:tcPr>
            <w:tcW w:w="3591" w:type="dxa"/>
          </w:tcPr>
          <w:p w:rsidR="001F548C" w:rsidRPr="005167B1" w:rsidRDefault="006005CF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Рисунок «Русский народный костюм».</w:t>
            </w:r>
          </w:p>
        </w:tc>
        <w:tc>
          <w:tcPr>
            <w:tcW w:w="3330" w:type="dxa"/>
          </w:tcPr>
          <w:p w:rsidR="00B478E6" w:rsidRPr="005167B1" w:rsidRDefault="00B478E6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B478E6" w:rsidRPr="005167B1" w:rsidRDefault="00B478E6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478E6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B478E6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78E6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239"/>
        </w:trPr>
        <w:tc>
          <w:tcPr>
            <w:tcW w:w="796" w:type="dxa"/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508" w:type="dxa"/>
          </w:tcPr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</w:t>
            </w:r>
          </w:p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Повторить материал с 121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Изучить правило на с 124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551,553 письменно, 552 устно</w:t>
            </w:r>
          </w:p>
        </w:tc>
        <w:tc>
          <w:tcPr>
            <w:tcW w:w="3591" w:type="dxa"/>
          </w:tcPr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Выучить правило с 124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554</w:t>
            </w:r>
          </w:p>
        </w:tc>
        <w:tc>
          <w:tcPr>
            <w:tcW w:w="3330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5167B1" w:rsidRDefault="00FA2257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A2257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Tr="006A26B7">
        <w:trPr>
          <w:trHeight w:val="508"/>
        </w:trPr>
        <w:tc>
          <w:tcPr>
            <w:tcW w:w="796" w:type="dxa"/>
          </w:tcPr>
          <w:p w:rsidR="001F548C" w:rsidRPr="005167B1" w:rsidRDefault="001F548C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89" w:type="dxa"/>
          </w:tcPr>
          <w:p w:rsidR="001F548C" w:rsidRPr="006A26B7" w:rsidRDefault="006005CF" w:rsidP="006A2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B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5508" w:type="dxa"/>
          </w:tcPr>
          <w:p w:rsidR="001F548C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Г Тукай «Родная деревня», «Книга». </w:t>
            </w:r>
            <w:r w:rsidR="00CD23A3" w:rsidRPr="005167B1">
              <w:rPr>
                <w:rFonts w:ascii="Times New Roman" w:hAnsi="Times New Roman" w:cs="Times New Roman"/>
                <w:sz w:val="28"/>
                <w:szCs w:val="28"/>
              </w:rPr>
              <w:t>К Кулиев «Когда на меня навалилась беда…», «Каким бы малым ни был мой народ»</w:t>
            </w: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Чтение биографии Тукая, Стихотворений, комментариев к ним.</w:t>
            </w:r>
          </w:p>
          <w:p w:rsidR="009E3F22" w:rsidRPr="005167B1" w:rsidRDefault="009E3F22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после стихотворений</w:t>
            </w:r>
          </w:p>
        </w:tc>
        <w:tc>
          <w:tcPr>
            <w:tcW w:w="3591" w:type="dxa"/>
          </w:tcPr>
          <w:p w:rsidR="001F548C" w:rsidRPr="005167B1" w:rsidRDefault="00CD23A3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06A9D" w:rsidRPr="005167B1">
              <w:rPr>
                <w:rFonts w:ascii="Times New Roman" w:hAnsi="Times New Roman" w:cs="Times New Roman"/>
                <w:sz w:val="28"/>
                <w:szCs w:val="28"/>
              </w:rPr>
              <w:t xml:space="preserve"> в печатной тетради</w:t>
            </w:r>
          </w:p>
          <w:p w:rsidR="00306A9D" w:rsidRPr="005167B1" w:rsidRDefault="00306A9D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С 44-46</w:t>
            </w:r>
          </w:p>
        </w:tc>
        <w:tc>
          <w:tcPr>
            <w:tcW w:w="3330" w:type="dxa"/>
          </w:tcPr>
          <w:p w:rsidR="00FA2257" w:rsidRPr="005167B1" w:rsidRDefault="00FA2257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A2257" w:rsidRPr="005167B1" w:rsidRDefault="00FA2257" w:rsidP="00516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7B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5167B1" w:rsidRDefault="000B7F40" w:rsidP="00516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A2257" w:rsidRPr="005167B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A2257" w:rsidRPr="00516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A2257" w:rsidRPr="005167B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6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667D8"/>
    <w:rsid w:val="000B7F40"/>
    <w:rsid w:val="000D02DA"/>
    <w:rsid w:val="000D3C20"/>
    <w:rsid w:val="000E7287"/>
    <w:rsid w:val="000F2227"/>
    <w:rsid w:val="000F44DD"/>
    <w:rsid w:val="00124781"/>
    <w:rsid w:val="001620CB"/>
    <w:rsid w:val="0017614F"/>
    <w:rsid w:val="001F548C"/>
    <w:rsid w:val="002510DA"/>
    <w:rsid w:val="002B7F01"/>
    <w:rsid w:val="003029D6"/>
    <w:rsid w:val="00306A9D"/>
    <w:rsid w:val="0032165F"/>
    <w:rsid w:val="00326F83"/>
    <w:rsid w:val="00330AC6"/>
    <w:rsid w:val="003A5164"/>
    <w:rsid w:val="003C0516"/>
    <w:rsid w:val="003F6C0E"/>
    <w:rsid w:val="004A251D"/>
    <w:rsid w:val="004D7D60"/>
    <w:rsid w:val="00507938"/>
    <w:rsid w:val="005167B1"/>
    <w:rsid w:val="0052481B"/>
    <w:rsid w:val="005C363A"/>
    <w:rsid w:val="006005CF"/>
    <w:rsid w:val="00634806"/>
    <w:rsid w:val="006A26B7"/>
    <w:rsid w:val="007224A3"/>
    <w:rsid w:val="00737E18"/>
    <w:rsid w:val="00744E76"/>
    <w:rsid w:val="007507C6"/>
    <w:rsid w:val="00751335"/>
    <w:rsid w:val="007627BC"/>
    <w:rsid w:val="00773818"/>
    <w:rsid w:val="0080101F"/>
    <w:rsid w:val="0084173B"/>
    <w:rsid w:val="0086070C"/>
    <w:rsid w:val="0086274E"/>
    <w:rsid w:val="0089659F"/>
    <w:rsid w:val="008A5EFA"/>
    <w:rsid w:val="008D0B66"/>
    <w:rsid w:val="008E2AA1"/>
    <w:rsid w:val="008F4C6D"/>
    <w:rsid w:val="009438B6"/>
    <w:rsid w:val="00946442"/>
    <w:rsid w:val="009473D8"/>
    <w:rsid w:val="009704AC"/>
    <w:rsid w:val="009E3F22"/>
    <w:rsid w:val="00A04516"/>
    <w:rsid w:val="00A41B55"/>
    <w:rsid w:val="00A53939"/>
    <w:rsid w:val="00AC0F75"/>
    <w:rsid w:val="00AD33EA"/>
    <w:rsid w:val="00B478E6"/>
    <w:rsid w:val="00B84576"/>
    <w:rsid w:val="00BB22D4"/>
    <w:rsid w:val="00C21F89"/>
    <w:rsid w:val="00C45305"/>
    <w:rsid w:val="00CD23A3"/>
    <w:rsid w:val="00DD4577"/>
    <w:rsid w:val="00DD7AAA"/>
    <w:rsid w:val="00DE327F"/>
    <w:rsid w:val="00E17EBA"/>
    <w:rsid w:val="00F04477"/>
    <w:rsid w:val="00F44B05"/>
    <w:rsid w:val="00F701FA"/>
    <w:rsid w:val="00F75685"/>
    <w:rsid w:val="00F76F6D"/>
    <w:rsid w:val="00FA2257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tino-school@rambler.ru" TargetMode="External"/><Relationship Id="rId13" Type="http://schemas.openxmlformats.org/officeDocument/2006/relationships/hyperlink" Target="mailto:elenihhazov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hyperlink" Target="mitino-school@rambler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nataliya.japteva@yandex.ru" TargetMode="External"/><Relationship Id="rId34" Type="http://schemas.openxmlformats.org/officeDocument/2006/relationships/hyperlink" Target="mailto:elenihhazova@yandex.ru" TargetMode="Externa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mailto:elenihhazova@yandex.ru" TargetMode="External"/><Relationship Id="rId17" Type="http://schemas.openxmlformats.org/officeDocument/2006/relationships/hyperlink" Target="mailto:martianova.swetlana@yandex.ru" TargetMode="External"/><Relationship Id="rId25" Type="http://schemas.openxmlformats.org/officeDocument/2006/relationships/hyperlink" Target="mailto:elenihhazova@yandex.ru" TargetMode="External"/><Relationship Id="rId33" Type="http://schemas.openxmlformats.org/officeDocument/2006/relationships/hyperlink" Target="mailto:elenihhazov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itino-school@rambler.ru" TargetMode="External"/><Relationship Id="rId20" Type="http://schemas.openxmlformats.org/officeDocument/2006/relationships/hyperlink" Target="mailto:martianova.swetlana@yandex.ru" TargetMode="External"/><Relationship Id="rId29" Type="http://schemas.openxmlformats.org/officeDocument/2006/relationships/hyperlink" Target="mailto:elenihhaz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mailto:elenihhazova@yandex.ru" TargetMode="External"/><Relationship Id="rId32" Type="http://schemas.openxmlformats.org/officeDocument/2006/relationships/hyperlink" Target="mailto:martianova.swetlana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mailto:elenihhazova@yandex.ru" TargetMode="External"/><Relationship Id="rId28" Type="http://schemas.openxmlformats.org/officeDocument/2006/relationships/hyperlink" Target="mitino-school@rambler.ru" TargetMode="External"/><Relationship Id="rId36" Type="http://schemas.openxmlformats.org/officeDocument/2006/relationships/hyperlink" Target="mailto:mitino-school@rambler.ru" TargetMode="Externa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nataliya.japt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mailto:elenihhazova@yandex.ru" TargetMode="External"/><Relationship Id="rId22" Type="http://schemas.openxmlformats.org/officeDocument/2006/relationships/hyperlink" Target="mailto:elenihhazova@yandex.ru" TargetMode="External"/><Relationship Id="rId27" Type="http://schemas.openxmlformats.org/officeDocument/2006/relationships/hyperlink" Target="mailto:elenihhazova@yandex.ru" TargetMode="External"/><Relationship Id="rId30" Type="http://schemas.openxmlformats.org/officeDocument/2006/relationships/hyperlink" Target="mitino-school@rambler.ru" TargetMode="External"/><Relationship Id="rId35" Type="http://schemas.openxmlformats.org/officeDocument/2006/relationships/hyperlink" Target="mailto:elenihh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34</cp:revision>
  <cp:lastPrinted>2020-03-24T10:41:00Z</cp:lastPrinted>
  <dcterms:created xsi:type="dcterms:W3CDTF">2020-03-24T10:47:00Z</dcterms:created>
  <dcterms:modified xsi:type="dcterms:W3CDTF">2020-04-11T05:39:00Z</dcterms:modified>
</cp:coreProperties>
</file>